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br w:type="textWrapping"/>
      </w:r>
      <w:r>
        <w:t>　　产品概念：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磁力轮又叫磁齿轮或磁传动轮，是利用磁铁的吸力和斥力相互作用的原理，非接触的动力传递装置。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工作原理：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磁齿轮是在洁净的环境下，不允许细微杂质的LCD、PDP、PCB、OLED、SOLARCELL等生产线上以非接触状态驱动的产品。可替代依靠摩擦来驱动的机械式齿轮。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磁力轮可从根本上杜绝使用以往机械式齿轮时产生的颗粒的问题。此外，使用特性优异的钕铁硼永磁铁，最大的优点表现在，动力传递能力高，无噪音以及无需更换部件，可半永久使用。解决了即使出现非正常性负荷，也不会造成任何损伤的问题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应用范围：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磁力轮从大型机器到真空机器、电子产品、化学、医药、食品等广阔的领域，有着广泛的应用。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产品分类：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按磁力轮的材料生产工艺可分为：烧结型和粘接型 烧结型是由钕铁硼原料，通过抽真空，高温加热成型，然后经过一些复杂的生产工序，加工成我们所需的规格。而粘结型是直接注塑成型，生产周期快，比较经济实用，但磁力会稍弱于烧结磁力轮， 如果按传动方向划分，磁力轮可分为直交传动、平行传动、锥传动。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另外，磁力传动除磁力轮产品外，还有另外一种比较常见的产品---磁力联轴器。也是非接触式传动动力的一种方式，主要应用在化学、医药、真空等需要密封传动的场所。 可以把动密封转化为静密封，磁力联轴器可以隔着隔离罩，把动力向另一密封空间。磁力联轴器可分为对联（即平面联轴器）和套联。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选型方法：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1、选择传动方向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2、选择产品类型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3、根据工件大小和传送距离计算数量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4、计算负载扭矩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5、根据每个所需的负载扭矩选择外形尺寸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6、根据轴的大小选择内径尺寸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注意事项：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1、推荐两磁齿轮的间隙为0.5mm。为防止接触，间隙最好在0.3mm以上。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2、不能对磁铁部分进行追加加工，不然可能造成磁铁碎裂。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3、两个磁齿轮靠近时，避免相互撞击，较强的冲击，可能导致磁齿轮损坏。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    公司厂家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北京磁运达厂家主要致力于钕铁硼磁性产品的生产与销售的，厂家专业于磁力传动产品的研发和生产。公司有着先进的生产设备及技术，产品主要市场为大陆地区、台湾及日韩。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　　目前，公司设有苏州办事处（苏州市工业园区唯亭镇，联系人-魏经理 电话：177 1515 7172）和  东莞办事处（东莞高明万江区，联系人- 高经理 电话：13021982233）用来服务华东地区和华南地区。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zExZWIzYWZmMDJiOWJmNmI3NjVmZmNiMGQ0YzYifQ=="/>
  </w:docVars>
  <w:rsids>
    <w:rsidRoot w:val="00000000"/>
    <w:rsid w:val="09175AB6"/>
    <w:rsid w:val="13080C7C"/>
    <w:rsid w:val="2AAB2DC7"/>
    <w:rsid w:val="6C1267B7"/>
    <w:rsid w:val="6CB1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906</Words>
  <Characters>948</Characters>
  <Lines>0</Lines>
  <Paragraphs>0</Paragraphs>
  <TotalTime>1</TotalTime>
  <ScaleCrop>false</ScaleCrop>
  <LinksUpToDate>false</LinksUpToDate>
  <CharactersWithSpaces>993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2022-10-27T03:18:00Z</dcterms:created>
  <dc:creator>Administrator</dc:creator>
  <cp:lastModifiedBy>Administrator</cp:lastModifiedBy>
  <dcterms:modified xsi:type="dcterms:W3CDTF">2022-10-27T03:25:17Z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0F6D9A73E0CF466F84962BA6C51A52CF</vt:lpwstr>
  </property>
</Properties>
</file>